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95E7" w14:textId="71CEE0D4" w:rsidR="003B087A" w:rsidRPr="00725C9D" w:rsidRDefault="00727DB8" w:rsidP="00727DB8">
      <w:pPr>
        <w:suppressAutoHyphens/>
        <w:spacing w:before="41" w:line="276" w:lineRule="auto"/>
        <w:ind w:left="578" w:firstLine="862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Spettabile</w:t>
      </w:r>
    </w:p>
    <w:p w14:paraId="4A505328" w14:textId="560A425E" w:rsidR="003B087A" w:rsidRPr="00725C9D" w:rsidRDefault="003B087A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C</w:t>
      </w:r>
      <w:r w:rsidR="00663E67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ittà Metropolitana di Bologna</w:t>
      </w:r>
    </w:p>
    <w:p w14:paraId="7DBD5A90" w14:textId="77777777" w:rsidR="00F92BF9" w:rsidRDefault="00F92BF9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F92BF9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Servizio Provveditorato e Patrimonio</w:t>
      </w:r>
    </w:p>
    <w:p w14:paraId="51EE1F14" w14:textId="6DA56916" w:rsidR="003B087A" w:rsidRPr="00725C9D" w:rsidRDefault="00663E67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Via Zamboni n. 13</w:t>
      </w:r>
    </w:p>
    <w:p w14:paraId="372B1A28" w14:textId="28940F0A" w:rsidR="003B087A" w:rsidRDefault="00663E67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40126 BOLOGNA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(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BO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)</w:t>
      </w:r>
    </w:p>
    <w:p w14:paraId="5311CD5F" w14:textId="0C6B7CF3" w:rsidR="00727DB8" w:rsidRDefault="00B34409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hyperlink r:id="rId8" w:history="1">
        <w:r w:rsidR="00727DB8" w:rsidRPr="00276C23">
          <w:rPr>
            <w:rStyle w:val="Collegamentoipertestuale"/>
            <w:rFonts w:ascii="Times New Roman" w:eastAsia="NSimSun" w:hAnsi="Times New Roman" w:cs="Times New Roman"/>
            <w:kern w:val="3"/>
            <w:sz w:val="24"/>
            <w:szCs w:val="24"/>
            <w:lang w:eastAsia="zh-CN"/>
          </w:rPr>
          <w:t>cm.bo@cert.cittametropolitana.bo.it</w:t>
        </w:r>
      </w:hyperlink>
    </w:p>
    <w:p w14:paraId="10D58773" w14:textId="12A51DC5" w:rsidR="00727DB8" w:rsidRDefault="00727DB8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6373B77A" w14:textId="6952A3E7" w:rsidR="00727DB8" w:rsidRDefault="00727DB8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0D3187A7" w14:textId="6294A914" w:rsidR="00727DB8" w:rsidRPr="00727DB8" w:rsidRDefault="00727DB8" w:rsidP="00727DB8">
      <w:pPr>
        <w:suppressAutoHyphens/>
        <w:spacing w:before="1" w:line="276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</w:pPr>
      <w:r w:rsidRPr="00727DB8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  <w:t xml:space="preserve">Oggetto: Manifestazione di interesse all’acquisto di unità immobiliare in Comune di Mordano </w:t>
      </w:r>
      <w:r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  <w:t>località</w:t>
      </w:r>
      <w:r w:rsidRPr="00727DB8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ubano</w:t>
      </w:r>
      <w:r w:rsidRPr="00727DB8">
        <w:rPr>
          <w:rFonts w:ascii="Times New Roman" w:hAnsi="Times New Roman" w:cs="Times New Roman"/>
          <w:b/>
          <w:sz w:val="24"/>
          <w:szCs w:val="24"/>
        </w:rPr>
        <w:t>, P</w:t>
      </w:r>
      <w:r>
        <w:rPr>
          <w:rFonts w:ascii="Times New Roman" w:hAnsi="Times New Roman" w:cs="Times New Roman"/>
          <w:b/>
          <w:sz w:val="24"/>
          <w:szCs w:val="24"/>
        </w:rPr>
        <w:t>iazza</w:t>
      </w:r>
      <w:r w:rsidRPr="00727DB8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ante</w:t>
      </w:r>
      <w:r w:rsidRPr="00727DB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assani</w:t>
      </w:r>
      <w:r w:rsidRPr="00727DB8">
        <w:rPr>
          <w:rFonts w:ascii="Times New Roman" w:hAnsi="Times New Roman" w:cs="Times New Roman"/>
          <w:b/>
          <w:sz w:val="24"/>
          <w:szCs w:val="24"/>
        </w:rPr>
        <w:t xml:space="preserve"> N. 29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B974CD9" w14:textId="77777777" w:rsidR="003B087A" w:rsidRPr="00725C9D" w:rsidRDefault="003B087A" w:rsidP="00725C9D">
      <w:pPr>
        <w:suppressAutoHyphens/>
        <w:spacing w:before="1" w:line="276" w:lineRule="auto"/>
        <w:ind w:left="515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307ABADB" w14:textId="77777777" w:rsidR="003B087A" w:rsidRPr="00725C9D" w:rsidRDefault="003B087A" w:rsidP="00725C9D">
      <w:pPr>
        <w:tabs>
          <w:tab w:val="left" w:pos="9578"/>
        </w:tabs>
        <w:suppressAutoHyphens/>
        <w:spacing w:before="120" w:after="24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Il/la</w:t>
      </w:r>
      <w:r w:rsidRPr="00725C9D">
        <w:rPr>
          <w:rFonts w:ascii="Times New Roman" w:eastAsia="NSimSun" w:hAnsi="Times New Roman" w:cs="Times New Roman"/>
          <w:spacing w:val="-12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sottoscritto/a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</w:p>
    <w:p w14:paraId="6F5F3E25" w14:textId="70FFBE6A" w:rsidR="003B087A" w:rsidRPr="00725C9D" w:rsidRDefault="002B6763" w:rsidP="00725C9D">
      <w:pPr>
        <w:tabs>
          <w:tab w:val="left" w:pos="7134"/>
          <w:tab w:val="left" w:pos="9565"/>
        </w:tabs>
        <w:suppressAutoHyphens/>
        <w:spacing w:before="90" w:after="24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N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ato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/a</w:t>
      </w:r>
      <w:r w:rsidR="003B087A"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proofErr w:type="spellStart"/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a</w:t>
      </w:r>
      <w:proofErr w:type="spellEnd"/>
      <w:r w:rsidR="00C33BC8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il</w:t>
      </w:r>
      <w:r w:rsidR="003B087A"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</w:p>
    <w:p w14:paraId="33E0026F" w14:textId="77777777" w:rsidR="003B087A" w:rsidRPr="00725C9D" w:rsidRDefault="003B087A" w:rsidP="00725C9D">
      <w:pPr>
        <w:tabs>
          <w:tab w:val="left" w:pos="9638"/>
        </w:tabs>
        <w:suppressAutoHyphens/>
        <w:spacing w:before="91" w:after="24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residente</w:t>
      </w:r>
      <w:r w:rsidRPr="00725C9D">
        <w:rPr>
          <w:rFonts w:ascii="Times New Roman" w:eastAsia="NSimSun" w:hAnsi="Times New Roman" w:cs="Times New Roman"/>
          <w:spacing w:val="-6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a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</w:p>
    <w:p w14:paraId="33CA32DE" w14:textId="408ADA10" w:rsidR="003B087A" w:rsidRPr="00725C9D" w:rsidRDefault="003B087A" w:rsidP="00725C9D">
      <w:pPr>
        <w:tabs>
          <w:tab w:val="left" w:pos="4806"/>
          <w:tab w:val="left" w:pos="9657"/>
        </w:tabs>
        <w:suppressAutoHyphens/>
        <w:spacing w:before="91" w:after="24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PEC</w:t>
      </w:r>
      <w:r w:rsidR="00C33BC8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  <w:r w:rsidR="00C33BC8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e-mail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</w:p>
    <w:p w14:paraId="6F0E409E" w14:textId="77777777" w:rsidR="003B087A" w:rsidRPr="00725C9D" w:rsidRDefault="003B087A" w:rsidP="00725C9D">
      <w:pPr>
        <w:tabs>
          <w:tab w:val="left" w:pos="5123"/>
        </w:tabs>
        <w:suppressAutoHyphens/>
        <w:spacing w:before="91" w:after="24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telefono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/>
        </w:rPr>
        <w:tab/>
      </w:r>
    </w:p>
    <w:p w14:paraId="10D1E2AA" w14:textId="77777777" w:rsidR="003B087A" w:rsidRPr="00725C9D" w:rsidRDefault="003B087A" w:rsidP="00725C9D">
      <w:pPr>
        <w:tabs>
          <w:tab w:val="left" w:pos="8643"/>
        </w:tabs>
        <w:suppressAutoHyphens/>
        <w:spacing w:before="91" w:after="12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in</w:t>
      </w:r>
      <w:r w:rsidRPr="00725C9D">
        <w:rPr>
          <w:rFonts w:ascii="Times New Roman" w:eastAsia="NSimSun" w:hAnsi="Times New Roman" w:cs="Times New Roman"/>
          <w:spacing w:val="-3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qualità</w:t>
      </w:r>
      <w:r w:rsidRPr="00725C9D">
        <w:rPr>
          <w:rFonts w:ascii="Times New Roman" w:eastAsia="NSimSun" w:hAnsi="Times New Roman" w:cs="Times New Roman"/>
          <w:spacing w:val="-3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di:</w:t>
      </w:r>
    </w:p>
    <w:p w14:paraId="5EF15192" w14:textId="77777777" w:rsidR="003B087A" w:rsidRPr="00725C9D" w:rsidRDefault="003B087A" w:rsidP="00725C9D">
      <w:pPr>
        <w:tabs>
          <w:tab w:val="left" w:pos="8643"/>
        </w:tabs>
        <w:suppressAutoHyphens/>
        <w:spacing w:before="91" w:after="12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□ persona fisica</w:t>
      </w:r>
    </w:p>
    <w:p w14:paraId="6AD3489F" w14:textId="77777777" w:rsidR="003B087A" w:rsidRPr="00725C9D" w:rsidRDefault="003B087A" w:rsidP="00725C9D">
      <w:pPr>
        <w:tabs>
          <w:tab w:val="left" w:pos="8643"/>
        </w:tabs>
        <w:suppressAutoHyphens/>
        <w:spacing w:before="91" w:after="240" w:line="276" w:lineRule="auto"/>
        <w:ind w:left="113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□ legale rappresentante di persona giuridica della quale si riportano le generalità:</w:t>
      </w:r>
    </w:p>
    <w:p w14:paraId="4695DBE5" w14:textId="15F49875" w:rsidR="003B087A" w:rsidRPr="00725C9D" w:rsidRDefault="003B087A" w:rsidP="00725C9D">
      <w:pPr>
        <w:tabs>
          <w:tab w:val="left" w:pos="8643"/>
        </w:tabs>
        <w:suppressAutoHyphens/>
        <w:spacing w:before="91" w:after="24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Ragione sociale</w:t>
      </w:r>
      <w:r w:rsidR="00786166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___________________________________________________________</w:t>
      </w:r>
      <w:r w:rsidR="00786166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</w:t>
      </w:r>
    </w:p>
    <w:p w14:paraId="7E21BBD3" w14:textId="081E512F" w:rsidR="003B087A" w:rsidRPr="00725C9D" w:rsidRDefault="00786166" w:rsidP="00725C9D">
      <w:pPr>
        <w:tabs>
          <w:tab w:val="left" w:pos="8643"/>
        </w:tabs>
        <w:suppressAutoHyphens/>
        <w:spacing w:before="91" w:after="24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c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on sede legale nel Comune di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______________________________________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Prov.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</w:t>
      </w:r>
    </w:p>
    <w:p w14:paraId="6F2F9379" w14:textId="3F184DC0" w:rsidR="003B087A" w:rsidRPr="00725C9D" w:rsidRDefault="00786166" w:rsidP="00725C9D">
      <w:pPr>
        <w:tabs>
          <w:tab w:val="left" w:pos="8643"/>
        </w:tabs>
        <w:suppressAutoHyphens/>
        <w:spacing w:before="91" w:after="24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n via/piazza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______________________________________________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n.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</w:t>
      </w:r>
    </w:p>
    <w:p w14:paraId="0F3972AF" w14:textId="1D356585" w:rsidR="003B087A" w:rsidRPr="00725C9D" w:rsidRDefault="003B087A" w:rsidP="00725C9D">
      <w:pPr>
        <w:tabs>
          <w:tab w:val="left" w:pos="8643"/>
        </w:tabs>
        <w:suppressAutoHyphens/>
        <w:spacing w:before="91" w:after="12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Partita iva</w:t>
      </w:r>
      <w:r w:rsidR="00786166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________________________________</w:t>
      </w:r>
      <w:r w:rsidR="00786166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codice fiscale</w:t>
      </w:r>
      <w:r w:rsidR="00786166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_________________________</w:t>
      </w:r>
    </w:p>
    <w:p w14:paraId="29F16271" w14:textId="1E38E93D" w:rsidR="003B087A" w:rsidRDefault="003B087A" w:rsidP="00725C9D">
      <w:pPr>
        <w:tabs>
          <w:tab w:val="left" w:pos="8643"/>
        </w:tabs>
        <w:suppressAutoHyphens/>
        <w:spacing w:before="91" w:after="12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shd w:val="clear" w:color="auto" w:fill="FFFF00"/>
          <w:lang w:eastAsia="zh-CN"/>
        </w:rPr>
      </w:pPr>
    </w:p>
    <w:p w14:paraId="08587F0A" w14:textId="75CB1598" w:rsidR="002B6763" w:rsidRPr="002B6763" w:rsidRDefault="002B6763" w:rsidP="00F92BF9">
      <w:pPr>
        <w:tabs>
          <w:tab w:val="left" w:pos="8643"/>
        </w:tabs>
        <w:suppressAutoHyphens/>
        <w:spacing w:before="91" w:after="240" w:line="276" w:lineRule="auto"/>
        <w:ind w:left="11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2B6763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Visto l’avviso per la presentazione di manifestazione di interesse pubblicato sul sito internet istituzionale della Città metropolitana di Bologna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, approvato con determinazione dirigenziale ______</w:t>
      </w:r>
    </w:p>
    <w:p w14:paraId="2C5A4BBD" w14:textId="7E59C006" w:rsidR="003B087A" w:rsidRPr="00725C9D" w:rsidRDefault="003B087A" w:rsidP="00725C9D">
      <w:pPr>
        <w:suppressAutoHyphens/>
        <w:spacing w:line="276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  <w:t>manifesta l’interesse all’acquisto</w:t>
      </w:r>
    </w:p>
    <w:p w14:paraId="1F185E77" w14:textId="77777777" w:rsidR="003B087A" w:rsidRPr="00725C9D" w:rsidRDefault="003B087A" w:rsidP="00725C9D">
      <w:pPr>
        <w:suppressAutoHyphens/>
        <w:spacing w:line="276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/>
        </w:rPr>
      </w:pPr>
    </w:p>
    <w:p w14:paraId="04ECB5AE" w14:textId="19C506C0" w:rsidR="003B087A" w:rsidRPr="00725C9D" w:rsidRDefault="003B087A" w:rsidP="00725C9D">
      <w:pPr>
        <w:suppressAutoHyphens/>
        <w:spacing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i/>
          <w:iCs/>
          <w:spacing w:val="1"/>
          <w:kern w:val="3"/>
          <w:sz w:val="24"/>
          <w:szCs w:val="24"/>
          <w:lang w:eastAsia="zh-CN"/>
        </w:rPr>
        <w:t>del/dei seguente/seguenti immobile/immobili di proprietà del</w:t>
      </w:r>
      <w:r w:rsidR="00663E67" w:rsidRPr="00725C9D">
        <w:rPr>
          <w:rFonts w:ascii="Times New Roman" w:eastAsia="NSimSun" w:hAnsi="Times New Roman" w:cs="Times New Roman"/>
          <w:i/>
          <w:iCs/>
          <w:spacing w:val="1"/>
          <w:kern w:val="3"/>
          <w:sz w:val="24"/>
          <w:szCs w:val="24"/>
          <w:lang w:eastAsia="zh-CN"/>
        </w:rPr>
        <w:t>la Città metropolitana di Bologna</w:t>
      </w:r>
      <w:r w:rsidRPr="00725C9D">
        <w:rPr>
          <w:rFonts w:ascii="Times New Roman" w:eastAsia="NSimSun" w:hAnsi="Times New Roman" w:cs="Times New Roman"/>
          <w:i/>
          <w:iCs/>
          <w:spacing w:val="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spacing w:val="1"/>
          <w:kern w:val="3"/>
          <w:sz w:val="24"/>
          <w:szCs w:val="24"/>
          <w:lang w:eastAsia="zh-CN"/>
        </w:rPr>
        <w:t>(barrare la casella che interessa)</w:t>
      </w:r>
      <w:r w:rsidRPr="00725C9D">
        <w:rPr>
          <w:rFonts w:ascii="Times New Roman" w:eastAsia="NSimSun" w:hAnsi="Times New Roman" w:cs="Times New Roman"/>
          <w:i/>
          <w:iCs/>
          <w:spacing w:val="1"/>
          <w:kern w:val="3"/>
          <w:sz w:val="24"/>
          <w:szCs w:val="24"/>
          <w:lang w:eastAsia="zh-CN"/>
        </w:rPr>
        <w:t>:</w:t>
      </w:r>
    </w:p>
    <w:p w14:paraId="08027B67" w14:textId="77777777" w:rsidR="003B087A" w:rsidRPr="00725C9D" w:rsidRDefault="003B087A" w:rsidP="00725C9D">
      <w:pPr>
        <w:suppressAutoHyphens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716800C8" w14:textId="4FAA343F" w:rsidR="003B087A" w:rsidRPr="006D48A0" w:rsidRDefault="003B087A" w:rsidP="003C6660">
      <w:pPr>
        <w:pStyle w:val="Default"/>
        <w:numPr>
          <w:ilvl w:val="0"/>
          <w:numId w:val="11"/>
        </w:numPr>
        <w:spacing w:line="276" w:lineRule="auto"/>
        <w:jc w:val="both"/>
        <w:rPr>
          <w:rFonts w:eastAsia="NSimSun"/>
          <w:i/>
          <w:iCs/>
          <w:kern w:val="3"/>
          <w:lang w:eastAsia="zh-CN"/>
        </w:rPr>
      </w:pPr>
      <w:r w:rsidRPr="006D48A0">
        <w:rPr>
          <w:rFonts w:eastAsia="NSimSun"/>
          <w:b/>
          <w:bCs/>
          <w:kern w:val="3"/>
          <w:lang w:eastAsia="zh-CN"/>
        </w:rPr>
        <w:t xml:space="preserve">LOTTO A - </w:t>
      </w:r>
      <w:r w:rsidR="00BF3A7F" w:rsidRPr="006D48A0">
        <w:rPr>
          <w:b/>
        </w:rPr>
        <w:t>UNITA’ IMMOBILIARE IN COMUNE DI MORDANO, LOCALITA’ BUBANO, PIAZZA DANTE CASSANI N. 29, GIA’ VIA LUME</w:t>
      </w:r>
      <w:r w:rsidR="00C33BC8" w:rsidRPr="006D48A0">
        <w:rPr>
          <w:b/>
        </w:rPr>
        <w:t xml:space="preserve"> </w:t>
      </w:r>
      <w:r w:rsidR="00BF3A7F" w:rsidRPr="006D48A0">
        <w:rPr>
          <w:b/>
          <w:u w:val="single"/>
        </w:rPr>
        <w:t>- PIANO 1°,</w:t>
      </w:r>
      <w:r w:rsidR="00BF3A7F" w:rsidRPr="00F70D97">
        <w:t xml:space="preserve"> </w:t>
      </w:r>
      <w:bookmarkStart w:id="0" w:name="_Hlk194478263"/>
      <w:r w:rsidR="00BF3A7F" w:rsidRPr="00F70D97">
        <w:t xml:space="preserve">con destinazione residenziale, inserita in un fabbricato condominiale, composto da n. 3 piani fuori terra, un piccolo fabbricato accessorio ed un’area cortiliva di pertinenza (sub 11). Essa è posta al </w:t>
      </w:r>
      <w:r w:rsidR="00BF3A7F" w:rsidRPr="006D48A0">
        <w:rPr>
          <w:u w:val="single"/>
        </w:rPr>
        <w:t>PIANO PRIMO</w:t>
      </w:r>
      <w:r w:rsidR="00BF3A7F" w:rsidRPr="00F70D97">
        <w:t xml:space="preserve">, composta da ingresso su vano cucina, due camere da letto, bagno e vano soffitta ad uso esclusivo, più parti comuni, della superficie complessiva di mq. 84,85. L’unità immobiliare è identificata catastalmente al </w:t>
      </w:r>
      <w:proofErr w:type="spellStart"/>
      <w:r w:rsidR="00BF3A7F" w:rsidRPr="00F70D97">
        <w:t>Fg</w:t>
      </w:r>
      <w:proofErr w:type="spellEnd"/>
      <w:r w:rsidR="00BF3A7F" w:rsidRPr="00F70D97">
        <w:t xml:space="preserve">. 15 </w:t>
      </w:r>
      <w:proofErr w:type="spellStart"/>
      <w:r w:rsidR="00BF3A7F" w:rsidRPr="00F70D97">
        <w:t>mapp</w:t>
      </w:r>
      <w:proofErr w:type="spellEnd"/>
      <w:r w:rsidR="00BF3A7F" w:rsidRPr="00F70D97">
        <w:t xml:space="preserve">. n. 290 sub. 5 Categoria A/3 –Classe 1 </w:t>
      </w:r>
      <w:r w:rsidR="00BF3A7F" w:rsidRPr="00F70D97">
        <w:lastRenderedPageBreak/>
        <w:t>Cons. 4 vani Rendita € 258.23, sub 11 BCNC (VANO SCALE-CORTILE-DEPOSITO BICI)</w:t>
      </w:r>
      <w:r w:rsidR="001E4DD7">
        <w:t>.</w:t>
      </w:r>
      <w:r w:rsidR="00BF3A7F" w:rsidRPr="00F70D97">
        <w:t xml:space="preserve"> </w:t>
      </w:r>
      <w:r w:rsidR="0037298E" w:rsidRPr="0037298E">
        <w:rPr>
          <w:b/>
        </w:rPr>
        <w:t>Valore stimato del bene</w:t>
      </w:r>
      <w:r w:rsidR="00BF3A7F" w:rsidRPr="006D48A0">
        <w:rPr>
          <w:b/>
        </w:rPr>
        <w:t xml:space="preserve"> Euro 31.000,00</w:t>
      </w:r>
      <w:r w:rsidR="00BF3A7F" w:rsidRPr="00F70D97">
        <w:t xml:space="preserve">, </w:t>
      </w:r>
      <w:r w:rsidR="00BF3A7F">
        <w:t>(</w:t>
      </w:r>
      <w:proofErr w:type="spellStart"/>
      <w:r w:rsidR="00BF3A7F">
        <w:t>trentumilaeuro</w:t>
      </w:r>
      <w:proofErr w:type="spellEnd"/>
      <w:r w:rsidR="00BF3A7F">
        <w:t>)</w:t>
      </w:r>
      <w:bookmarkEnd w:id="0"/>
      <w:r w:rsidR="006D48A0">
        <w:t xml:space="preserve"> </w:t>
      </w:r>
      <w:proofErr w:type="gramStart"/>
      <w:r w:rsidR="006D48A0">
        <w:t xml:space="preserve">- </w:t>
      </w:r>
      <w:r w:rsidR="006D48A0" w:rsidRPr="006D48A0">
        <w:rPr>
          <w:rFonts w:eastAsia="NSimSun"/>
          <w:i/>
          <w:iCs/>
          <w:kern w:val="3"/>
          <w:lang w:eastAsia="zh-CN"/>
        </w:rPr>
        <w:t xml:space="preserve"> </w:t>
      </w:r>
      <w:r w:rsidR="006D48A0">
        <w:t>da</w:t>
      </w:r>
      <w:proofErr w:type="gramEnd"/>
      <w:r w:rsidR="006D48A0">
        <w:t xml:space="preserve"> intendersi al netto di oneri fiscali e tutte le spese imposte, tasse e diritti notarili, connessi alla vendita, presenti e futuri, che sono a completo carico dell’acquirente esonerando sin d’ora la Città metropolitana di Bologna da qualsivoglia responsabilità.</w:t>
      </w:r>
    </w:p>
    <w:p w14:paraId="2C16F5A6" w14:textId="77777777" w:rsidR="001E4DD7" w:rsidRDefault="003B087A" w:rsidP="009A19F6">
      <w:pPr>
        <w:pStyle w:val="Default"/>
        <w:numPr>
          <w:ilvl w:val="0"/>
          <w:numId w:val="11"/>
        </w:numPr>
        <w:spacing w:line="276" w:lineRule="auto"/>
        <w:jc w:val="both"/>
      </w:pPr>
      <w:r w:rsidRPr="00725C9D">
        <w:rPr>
          <w:rFonts w:eastAsia="NSimSun"/>
          <w:b/>
          <w:bCs/>
          <w:kern w:val="3"/>
          <w:lang w:eastAsia="zh-CN"/>
        </w:rPr>
        <w:t xml:space="preserve">LOTTO B </w:t>
      </w:r>
      <w:r w:rsidR="00BF3A7F">
        <w:rPr>
          <w:rFonts w:eastAsia="NSimSun"/>
          <w:i/>
          <w:iCs/>
          <w:kern w:val="3"/>
          <w:lang w:eastAsia="zh-CN"/>
        </w:rPr>
        <w:t xml:space="preserve">– </w:t>
      </w:r>
      <w:r w:rsidR="00BF3A7F" w:rsidRPr="00F70D97">
        <w:rPr>
          <w:b/>
        </w:rPr>
        <w:t>UNITA’ IMMOBILIARE IN COMUNE DI MORDANO, LOCALITA’ BUBANO, PIAZZA DANTE CASSANI N. 29, GIA’ VIA LUME</w:t>
      </w:r>
      <w:r w:rsidR="00C33BC8">
        <w:rPr>
          <w:b/>
        </w:rPr>
        <w:t xml:space="preserve"> </w:t>
      </w:r>
      <w:r w:rsidR="00BF3A7F" w:rsidRPr="00F70D97">
        <w:rPr>
          <w:b/>
        </w:rPr>
        <w:t xml:space="preserve">- </w:t>
      </w:r>
      <w:r w:rsidR="00BF3A7F" w:rsidRPr="00F70D97">
        <w:rPr>
          <w:b/>
          <w:u w:val="single"/>
        </w:rPr>
        <w:t>PIANO 2°,</w:t>
      </w:r>
      <w:r w:rsidR="00BF3A7F" w:rsidRPr="00F70D97">
        <w:t xml:space="preserve"> con destinazione residenziale, inserita in un fabbricato condominiale, composto da n. 3 piani fuori terra, un piccolo fabbricato accessorio ed un’area cortiliva di pertinenza (sub 11). Essa è posta al </w:t>
      </w:r>
      <w:r w:rsidR="00BF3A7F" w:rsidRPr="005C31AA">
        <w:rPr>
          <w:u w:val="single"/>
        </w:rPr>
        <w:t>PIANO SECONDO</w:t>
      </w:r>
      <w:r w:rsidR="00BF3A7F" w:rsidRPr="00F70D97">
        <w:t>, composta da ingresso su vano cucina, due camere da letto, bagno e vano soffitta ad uso esclusivo, più parti comuni, della superficie complessiva di mq. 8</w:t>
      </w:r>
      <w:r w:rsidR="00BF3A7F">
        <w:t>3</w:t>
      </w:r>
      <w:r w:rsidR="00BF3A7F" w:rsidRPr="00F70D97">
        <w:t>,</w:t>
      </w:r>
      <w:r w:rsidR="00BF3A7F">
        <w:t>4</w:t>
      </w:r>
      <w:r w:rsidR="00BF3A7F" w:rsidRPr="00F70D97">
        <w:t xml:space="preserve">5. L’unità immobiliare è identificata catastalmente al </w:t>
      </w:r>
      <w:proofErr w:type="spellStart"/>
      <w:r w:rsidR="00BF3A7F" w:rsidRPr="00F70D97">
        <w:t>Fg</w:t>
      </w:r>
      <w:proofErr w:type="spellEnd"/>
      <w:r w:rsidR="00BF3A7F" w:rsidRPr="00F70D97">
        <w:t xml:space="preserve">. 15 </w:t>
      </w:r>
      <w:proofErr w:type="spellStart"/>
      <w:r w:rsidR="00BF3A7F" w:rsidRPr="00F70D97">
        <w:t>mapp</w:t>
      </w:r>
      <w:proofErr w:type="spellEnd"/>
      <w:r w:rsidR="00BF3A7F" w:rsidRPr="00F70D97">
        <w:t xml:space="preserve">. n. 290 sub. </w:t>
      </w:r>
      <w:r w:rsidR="00BF3A7F">
        <w:t>6</w:t>
      </w:r>
      <w:r w:rsidR="00BF3A7F" w:rsidRPr="00F70D97">
        <w:t xml:space="preserve"> Categoria A/3 –Classe 1 Cons. 4 vani Rendita € 258.23, sub 11 BCNC (VANO SCALE-CORTILE-DEPOSITO BICI)</w:t>
      </w:r>
      <w:r w:rsidR="001E4DD7">
        <w:t>.</w:t>
      </w:r>
    </w:p>
    <w:p w14:paraId="6E783325" w14:textId="462F0B36" w:rsidR="006D48A0" w:rsidRPr="006D48A0" w:rsidRDefault="0037298E" w:rsidP="00517B23">
      <w:pPr>
        <w:pStyle w:val="Default"/>
        <w:spacing w:line="276" w:lineRule="auto"/>
        <w:ind w:left="720"/>
        <w:jc w:val="both"/>
        <w:rPr>
          <w:rFonts w:eastAsia="NSimSun"/>
          <w:i/>
          <w:iCs/>
          <w:kern w:val="3"/>
          <w:lang w:eastAsia="zh-CN"/>
        </w:rPr>
      </w:pPr>
      <w:r>
        <w:rPr>
          <w:b/>
        </w:rPr>
        <w:t>Valore stimato del bene</w:t>
      </w:r>
      <w:r w:rsidR="00BF3A7F" w:rsidRPr="00F70D97">
        <w:rPr>
          <w:b/>
        </w:rPr>
        <w:t xml:space="preserve"> 3</w:t>
      </w:r>
      <w:r w:rsidR="00BF3A7F">
        <w:rPr>
          <w:b/>
        </w:rPr>
        <w:t>0</w:t>
      </w:r>
      <w:r w:rsidR="00BF3A7F" w:rsidRPr="00F70D97">
        <w:rPr>
          <w:b/>
        </w:rPr>
        <w:t>.</w:t>
      </w:r>
      <w:r w:rsidR="00BF3A7F">
        <w:rPr>
          <w:b/>
        </w:rPr>
        <w:t>5</w:t>
      </w:r>
      <w:r w:rsidR="00BF3A7F" w:rsidRPr="00F70D97">
        <w:rPr>
          <w:b/>
        </w:rPr>
        <w:t>00,00</w:t>
      </w:r>
      <w:r w:rsidR="00BF3A7F">
        <w:rPr>
          <w:b/>
        </w:rPr>
        <w:t xml:space="preserve"> (</w:t>
      </w:r>
      <w:proofErr w:type="spellStart"/>
      <w:r w:rsidR="00BF3A7F">
        <w:rPr>
          <w:b/>
        </w:rPr>
        <w:t>trentamilacinquecentoeuro</w:t>
      </w:r>
      <w:proofErr w:type="spellEnd"/>
      <w:r w:rsidR="00BF3A7F">
        <w:rPr>
          <w:b/>
        </w:rPr>
        <w:t>)</w:t>
      </w:r>
      <w:r w:rsidR="006D48A0">
        <w:rPr>
          <w:b/>
        </w:rPr>
        <w:t xml:space="preserve"> - </w:t>
      </w:r>
      <w:r w:rsidR="006D48A0">
        <w:t>da intendersi al netto di oneri fiscali e tutte le spese imposte, tasse e diritti notarili, connessi alla vendita, presenti e futuri, che sono a completo carico dell’acquirente esonerando sin d’ora la Città metropolitana di Bologna da qualsivoglia responsabilità.</w:t>
      </w:r>
    </w:p>
    <w:p w14:paraId="68580C35" w14:textId="5595CA21" w:rsidR="001E4DD7" w:rsidRDefault="001E4DD7" w:rsidP="001E4DD7">
      <w:pPr>
        <w:pStyle w:val="Default"/>
        <w:spacing w:line="276" w:lineRule="auto"/>
        <w:ind w:left="720"/>
        <w:jc w:val="both"/>
        <w:rPr>
          <w:b/>
        </w:rPr>
      </w:pPr>
    </w:p>
    <w:p w14:paraId="2B75F65D" w14:textId="77777777" w:rsidR="003B087A" w:rsidRPr="00725C9D" w:rsidRDefault="003B087A" w:rsidP="00725C9D">
      <w:pPr>
        <w:suppressAutoHyphens/>
        <w:spacing w:line="276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/>
        </w:rPr>
      </w:pPr>
    </w:p>
    <w:p w14:paraId="23A49ACB" w14:textId="41FF5A97" w:rsidR="0096211D" w:rsidRPr="00725C9D" w:rsidRDefault="0096211D" w:rsidP="00725C9D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D">
        <w:rPr>
          <w:rFonts w:ascii="Times New Roman" w:hAnsi="Times New Roman" w:cs="Times New Roman"/>
          <w:sz w:val="24"/>
          <w:szCs w:val="24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Scrivente:</w:t>
      </w:r>
    </w:p>
    <w:p w14:paraId="694A1879" w14:textId="77777777" w:rsidR="0096211D" w:rsidRPr="00725C9D" w:rsidRDefault="0096211D" w:rsidP="00725C9D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C2C75" w14:textId="11FB3FD2" w:rsidR="0096211D" w:rsidRPr="00BF3A7F" w:rsidRDefault="0096211D" w:rsidP="00725C9D">
      <w:pPr>
        <w:tabs>
          <w:tab w:val="left" w:pos="852"/>
        </w:tabs>
        <w:suppressAutoHyphens/>
        <w:spacing w:line="276" w:lineRule="auto"/>
        <w:ind w:left="426" w:right="163" w:hanging="360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BF3A7F">
        <w:rPr>
          <w:rFonts w:ascii="Times New Roman" w:eastAsia="NSimSun" w:hAnsi="Times New Roman" w:cs="Times New Roman"/>
          <w:b/>
          <w:bCs/>
          <w:kern w:val="3"/>
          <w:sz w:val="28"/>
          <w:szCs w:val="28"/>
          <w:lang w:eastAsia="zh-CN"/>
        </w:rPr>
        <w:t>dichiara</w:t>
      </w:r>
    </w:p>
    <w:p w14:paraId="1E3BB0B8" w14:textId="77777777" w:rsidR="002B6763" w:rsidRPr="00725C9D" w:rsidRDefault="002B6763" w:rsidP="00725C9D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F946" w14:textId="3ACD2F64" w:rsidR="002B6763" w:rsidRPr="002B6763" w:rsidRDefault="002B6763" w:rsidP="001F34A7">
      <w:pPr>
        <w:pStyle w:val="Paragrafoelenco"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6763">
        <w:rPr>
          <w:rFonts w:ascii="Times New Roman" w:hAnsi="Times New Roman" w:cs="Times New Roman"/>
          <w:sz w:val="24"/>
          <w:szCs w:val="24"/>
        </w:rPr>
        <w:t>di possedere i requisiti di ordine generale e di non trovarsi nelle condizioni di incapacità di contrarre con la P.A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D75BFC" w14:textId="43644C19" w:rsidR="002B6763" w:rsidRDefault="00F92BF9" w:rsidP="001F34A7">
      <w:pPr>
        <w:pStyle w:val="Paragrafoelenco"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6763" w:rsidRPr="002B6763">
        <w:rPr>
          <w:rFonts w:ascii="Times New Roman" w:hAnsi="Times New Roman" w:cs="Times New Roman"/>
          <w:sz w:val="24"/>
          <w:szCs w:val="24"/>
        </w:rPr>
        <w:t xml:space="preserve">i essere a conoscenza che la presente richiesta, non costituisce proposta contrattuale e non vincola in alcun modo l’Amministrazione che sarà libera di seguire anche altre procedure e che </w:t>
      </w:r>
      <w:r w:rsidR="002B6763">
        <w:rPr>
          <w:rFonts w:ascii="Times New Roman" w:hAnsi="Times New Roman" w:cs="Times New Roman"/>
          <w:sz w:val="24"/>
          <w:szCs w:val="24"/>
        </w:rPr>
        <w:t>l</w:t>
      </w:r>
      <w:r w:rsidR="002B6763" w:rsidRPr="002B6763">
        <w:rPr>
          <w:rFonts w:ascii="Times New Roman" w:hAnsi="Times New Roman" w:cs="Times New Roman"/>
          <w:sz w:val="24"/>
          <w:szCs w:val="24"/>
        </w:rPr>
        <w:t>a stessa Amministrazione si riserva di interrompere in qualsiasi momento, per ragioni di sua esclusiva competenza, il procedimento di selezione avviato, senza che i soggetti partecipanti possano vantare alcuna pretesa</w:t>
      </w:r>
      <w:r w:rsidR="002B6763">
        <w:rPr>
          <w:rFonts w:ascii="Times New Roman" w:hAnsi="Times New Roman" w:cs="Times New Roman"/>
          <w:sz w:val="24"/>
          <w:szCs w:val="24"/>
        </w:rPr>
        <w:t>;</w:t>
      </w:r>
    </w:p>
    <w:p w14:paraId="6D37529C" w14:textId="0F9D7F2E" w:rsidR="002B6763" w:rsidRPr="002B6763" w:rsidRDefault="00F92BF9" w:rsidP="001F34A7">
      <w:pPr>
        <w:pStyle w:val="Paragrafoelenco"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6763" w:rsidRPr="002B6763">
        <w:rPr>
          <w:rFonts w:ascii="Times New Roman" w:hAnsi="Times New Roman" w:cs="Times New Roman"/>
          <w:sz w:val="24"/>
          <w:szCs w:val="24"/>
        </w:rPr>
        <w:t>i essere a conoscenza che la presente dichiarazione non costituisce prova di possesso dei requisiti necessari per contrattare con la pubblica amministrazione che invece dovrà essere dichiarato dall’interessato ed accertato dal</w:t>
      </w:r>
      <w:r w:rsidR="002B6763">
        <w:rPr>
          <w:rFonts w:ascii="Times New Roman" w:hAnsi="Times New Roman" w:cs="Times New Roman"/>
          <w:sz w:val="24"/>
          <w:szCs w:val="24"/>
        </w:rPr>
        <w:t>la Città metropolitana</w:t>
      </w:r>
      <w:r w:rsidR="002B6763" w:rsidRPr="002B6763">
        <w:rPr>
          <w:rFonts w:ascii="Times New Roman" w:hAnsi="Times New Roman" w:cs="Times New Roman"/>
          <w:sz w:val="24"/>
          <w:szCs w:val="24"/>
        </w:rPr>
        <w:t xml:space="preserve"> nei modi di legge in occasione della procedura alienazione dell’immobile. </w:t>
      </w:r>
    </w:p>
    <w:p w14:paraId="69E90D31" w14:textId="77777777" w:rsidR="00396EE9" w:rsidRPr="00725C9D" w:rsidRDefault="00396EE9" w:rsidP="007051BC">
      <w:pPr>
        <w:pStyle w:val="Paragrafoelenco"/>
        <w:widowControl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C9D">
        <w:rPr>
          <w:rFonts w:ascii="Times New Roman" w:hAnsi="Times New Roman" w:cs="Times New Roman"/>
          <w:sz w:val="24"/>
          <w:szCs w:val="24"/>
        </w:rPr>
        <w:t>di aver preso conoscenza e di accettare incondizionatamente ogni prescrizione contenuta nell’avviso ed in particolare quale sarà il prezzo a base della procedura di gara;</w:t>
      </w:r>
    </w:p>
    <w:p w14:paraId="5F0CB0EE" w14:textId="07EBE921" w:rsidR="00396EE9" w:rsidRPr="00725C9D" w:rsidRDefault="00396EE9" w:rsidP="007051BC">
      <w:pPr>
        <w:pStyle w:val="Paragrafoelenco"/>
        <w:widowControl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C9D">
        <w:rPr>
          <w:rFonts w:ascii="Times New Roman" w:hAnsi="Times New Roman" w:cs="Times New Roman"/>
          <w:sz w:val="24"/>
          <w:szCs w:val="24"/>
        </w:rPr>
        <w:t>di essersi recato sul posto ove è/sono ubicato/i l’</w:t>
      </w:r>
      <w:r w:rsidR="008558CF">
        <w:rPr>
          <w:rFonts w:ascii="Times New Roman" w:hAnsi="Times New Roman" w:cs="Times New Roman"/>
          <w:sz w:val="24"/>
          <w:szCs w:val="24"/>
        </w:rPr>
        <w:t>i</w:t>
      </w:r>
      <w:r w:rsidRPr="00725C9D">
        <w:rPr>
          <w:rFonts w:ascii="Times New Roman" w:hAnsi="Times New Roman" w:cs="Times New Roman"/>
          <w:sz w:val="24"/>
          <w:szCs w:val="24"/>
        </w:rPr>
        <w:t xml:space="preserve">mmobile/gli </w:t>
      </w:r>
      <w:r w:rsidR="008558CF">
        <w:rPr>
          <w:rFonts w:ascii="Times New Roman" w:hAnsi="Times New Roman" w:cs="Times New Roman"/>
          <w:sz w:val="24"/>
          <w:szCs w:val="24"/>
        </w:rPr>
        <w:t>i</w:t>
      </w:r>
      <w:r w:rsidRPr="00725C9D">
        <w:rPr>
          <w:rFonts w:ascii="Times New Roman" w:hAnsi="Times New Roman" w:cs="Times New Roman"/>
          <w:sz w:val="24"/>
          <w:szCs w:val="24"/>
        </w:rPr>
        <w:t>mmobili e di aver preso conoscenza delle condizioni locali, nonché di tutte le circostanze generali e particolari atte ad influire sulla partecipazione alla successiva trattativa;</w:t>
      </w:r>
    </w:p>
    <w:p w14:paraId="04EC95B9" w14:textId="026F6254" w:rsidR="00396EE9" w:rsidRPr="00725C9D" w:rsidRDefault="00396EE9" w:rsidP="007051BC">
      <w:pPr>
        <w:pStyle w:val="Paragrafoelenco"/>
        <w:widowControl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C9D">
        <w:rPr>
          <w:rFonts w:ascii="Times New Roman" w:hAnsi="Times New Roman" w:cs="Times New Roman"/>
          <w:sz w:val="24"/>
          <w:szCs w:val="24"/>
        </w:rPr>
        <w:t>di essere a conoscenza che l’</w:t>
      </w:r>
      <w:r w:rsidR="00A073CE">
        <w:rPr>
          <w:rFonts w:ascii="Times New Roman" w:hAnsi="Times New Roman" w:cs="Times New Roman"/>
          <w:sz w:val="24"/>
          <w:szCs w:val="24"/>
        </w:rPr>
        <w:t>i</w:t>
      </w:r>
      <w:r w:rsidRPr="00725C9D">
        <w:rPr>
          <w:rFonts w:ascii="Times New Roman" w:hAnsi="Times New Roman" w:cs="Times New Roman"/>
          <w:sz w:val="24"/>
          <w:szCs w:val="24"/>
        </w:rPr>
        <w:t xml:space="preserve">mmobile/gli </w:t>
      </w:r>
      <w:r w:rsidR="00A073CE">
        <w:rPr>
          <w:rFonts w:ascii="Times New Roman" w:hAnsi="Times New Roman" w:cs="Times New Roman"/>
          <w:sz w:val="24"/>
          <w:szCs w:val="24"/>
        </w:rPr>
        <w:t>i</w:t>
      </w:r>
      <w:r w:rsidRPr="00725C9D">
        <w:rPr>
          <w:rFonts w:ascii="Times New Roman" w:hAnsi="Times New Roman" w:cs="Times New Roman"/>
          <w:sz w:val="24"/>
          <w:szCs w:val="24"/>
        </w:rPr>
        <w:t>mmobili viene/vengono venduto/i a corpo e non a misura, nello stato di fatto e di diritto nel quale si trova/trovano, con ogni pertinenza e con gli inerenti diritti, ragioni, azioni, servitù attive e passive, apparenti e non apparenti;</w:t>
      </w:r>
    </w:p>
    <w:p w14:paraId="4FE7877F" w14:textId="73EA4BAC" w:rsidR="003B087A" w:rsidRPr="00725C9D" w:rsidRDefault="003C5DC1" w:rsidP="007051BC">
      <w:pPr>
        <w:pStyle w:val="Paragrafoelenco"/>
        <w:widowControl/>
        <w:numPr>
          <w:ilvl w:val="0"/>
          <w:numId w:val="10"/>
        </w:numPr>
        <w:adjustRightInd w:val="0"/>
        <w:spacing w:before="120" w:after="120" w:line="276" w:lineRule="auto"/>
        <w:ind w:left="714" w:hanging="357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lastRenderedPageBreak/>
        <w:t xml:space="preserve">di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autorizzare </w:t>
      </w:r>
      <w:r w:rsidR="00663E67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la Città metropolitana di Bologna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 xml:space="preserve"> ad effettuare ogni comunicazione relativa alla presente manifestazione d’interesse ai</w:t>
      </w:r>
      <w:r w:rsidR="003B087A" w:rsidRPr="00725C9D">
        <w:rPr>
          <w:rFonts w:ascii="Times New Roman" w:eastAsia="NSimSun" w:hAnsi="Times New Roman" w:cs="Times New Roman"/>
          <w:spacing w:val="-52"/>
          <w:kern w:val="3"/>
          <w:sz w:val="24"/>
          <w:szCs w:val="24"/>
          <w:lang w:eastAsia="zh-CN"/>
        </w:rPr>
        <w:t xml:space="preserve"> </w:t>
      </w:r>
      <w:r w:rsidR="00663E67" w:rsidRPr="00725C9D">
        <w:rPr>
          <w:rFonts w:ascii="Times New Roman" w:eastAsia="NSimSun" w:hAnsi="Times New Roman" w:cs="Times New Roman"/>
          <w:spacing w:val="-52"/>
          <w:kern w:val="3"/>
          <w:sz w:val="24"/>
          <w:szCs w:val="24"/>
          <w:lang w:eastAsia="zh-CN"/>
        </w:rPr>
        <w:t xml:space="preserve"> </w:t>
      </w:r>
      <w:r w:rsidR="008558CF">
        <w:rPr>
          <w:rFonts w:ascii="Times New Roman" w:eastAsia="NSimSun" w:hAnsi="Times New Roman" w:cs="Times New Roman"/>
          <w:spacing w:val="-52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seguenti</w:t>
      </w:r>
      <w:r w:rsidR="003B087A" w:rsidRPr="00725C9D">
        <w:rPr>
          <w:rFonts w:ascii="Times New Roman" w:eastAsia="NSimSun" w:hAnsi="Times New Roman" w:cs="Times New Roman"/>
          <w:spacing w:val="-2"/>
          <w:kern w:val="3"/>
          <w:sz w:val="24"/>
          <w:szCs w:val="24"/>
          <w:lang w:eastAsia="zh-CN"/>
        </w:rPr>
        <w:t xml:space="preserve"> </w:t>
      </w:r>
      <w:r w:rsidR="003B087A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recapiti:</w:t>
      </w:r>
    </w:p>
    <w:p w14:paraId="0045FD2A" w14:textId="77777777" w:rsidR="003B087A" w:rsidRPr="00725C9D" w:rsidRDefault="003B087A" w:rsidP="00725C9D">
      <w:pPr>
        <w:suppressAutoHyphens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tbl>
      <w:tblPr>
        <w:tblW w:w="99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7220"/>
      </w:tblGrid>
      <w:tr w:rsidR="003B087A" w:rsidRPr="00725C9D" w14:paraId="4B1FE6A6" w14:textId="77777777" w:rsidTr="001F34A7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E88F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878C" w14:textId="77777777" w:rsidR="003B087A" w:rsidRPr="00725C9D" w:rsidRDefault="003B087A" w:rsidP="00725C9D">
            <w:pPr>
              <w:pStyle w:val="Paragrafoelenco"/>
              <w:suppressAutoHyphens/>
              <w:snapToGrid w:val="0"/>
              <w:spacing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087A" w:rsidRPr="00725C9D" w14:paraId="26911B61" w14:textId="77777777" w:rsidTr="001F34A7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43BA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indirizzo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ECBF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576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N.</w:t>
            </w:r>
          </w:p>
        </w:tc>
      </w:tr>
      <w:tr w:rsidR="003B087A" w:rsidRPr="00725C9D" w14:paraId="2D8E7FC8" w14:textId="77777777" w:rsidTr="001F34A7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105D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cap</w:t>
            </w:r>
            <w:proofErr w:type="spellEnd"/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7523" w14:textId="77777777" w:rsidR="003B087A" w:rsidRPr="00725C9D" w:rsidRDefault="003B087A" w:rsidP="00725C9D">
            <w:pPr>
              <w:tabs>
                <w:tab w:val="left" w:pos="3434"/>
              </w:tabs>
              <w:suppressAutoHyphens/>
              <w:spacing w:before="120" w:line="276" w:lineRule="auto"/>
              <w:ind w:right="42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Comune</w:t>
            </w: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ab/>
              <w:t>Provincia</w:t>
            </w:r>
          </w:p>
        </w:tc>
      </w:tr>
      <w:tr w:rsidR="003B087A" w:rsidRPr="00725C9D" w14:paraId="6B6B659F" w14:textId="77777777" w:rsidTr="001F34A7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DABF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telefono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A8FB" w14:textId="77777777" w:rsidR="003B087A" w:rsidRPr="00725C9D" w:rsidRDefault="003B087A" w:rsidP="00725C9D">
            <w:pPr>
              <w:pStyle w:val="Paragrafoelenco"/>
              <w:suppressAutoHyphens/>
              <w:snapToGrid w:val="0"/>
              <w:spacing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087A" w:rsidRPr="00725C9D" w14:paraId="066A11DB" w14:textId="77777777" w:rsidTr="001F34A7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66B2" w14:textId="77777777" w:rsidR="003B087A" w:rsidRPr="00725C9D" w:rsidRDefault="003B087A" w:rsidP="00725C9D">
            <w:pPr>
              <w:pStyle w:val="Paragrafoelenco"/>
              <w:suppressAutoHyphens/>
              <w:spacing w:before="120"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725C9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pec</w:t>
            </w:r>
            <w:proofErr w:type="spellEnd"/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7DB9" w14:textId="77777777" w:rsidR="003B087A" w:rsidRPr="00725C9D" w:rsidRDefault="003B087A" w:rsidP="00725C9D">
            <w:pPr>
              <w:pStyle w:val="Paragrafoelenco"/>
              <w:suppressAutoHyphens/>
              <w:snapToGrid w:val="0"/>
              <w:spacing w:line="276" w:lineRule="auto"/>
              <w:ind w:left="72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2E3BA466" w14:textId="77777777" w:rsidR="003B087A" w:rsidRPr="00725C9D" w:rsidRDefault="003B087A" w:rsidP="00725C9D">
      <w:pPr>
        <w:suppressAutoHyphens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411EAC7B" w14:textId="5E1DCA6C" w:rsidR="003B087A" w:rsidRPr="00725C9D" w:rsidRDefault="003B087A" w:rsidP="00725C9D">
      <w:pPr>
        <w:pStyle w:val="Paragrafoelenco"/>
        <w:numPr>
          <w:ilvl w:val="0"/>
          <w:numId w:val="10"/>
        </w:numPr>
        <w:tabs>
          <w:tab w:val="left" w:pos="852"/>
        </w:tabs>
        <w:suppressAutoHyphens/>
        <w:spacing w:line="276" w:lineRule="auto"/>
        <w:ind w:right="163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di</w:t>
      </w:r>
      <w:r w:rsidRPr="00725C9D">
        <w:rPr>
          <w:rFonts w:ascii="Times New Roman" w:eastAsia="NSimSun" w:hAnsi="Times New Roman" w:cs="Times New Roman"/>
          <w:spacing w:val="27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essere</w:t>
      </w:r>
      <w:r w:rsidRPr="00725C9D">
        <w:rPr>
          <w:rFonts w:ascii="Times New Roman" w:eastAsia="NSimSun" w:hAnsi="Times New Roman" w:cs="Times New Roman"/>
          <w:spacing w:val="29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informato</w:t>
      </w:r>
      <w:r w:rsidRPr="00725C9D">
        <w:rPr>
          <w:rFonts w:ascii="Times New Roman" w:eastAsia="NSimSun" w:hAnsi="Times New Roman" w:cs="Times New Roman"/>
          <w:spacing w:val="29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che</w:t>
      </w:r>
      <w:r w:rsidRPr="00725C9D">
        <w:rPr>
          <w:rFonts w:ascii="Times New Roman" w:eastAsia="NSimSun" w:hAnsi="Times New Roman" w:cs="Times New Roman"/>
          <w:spacing w:val="29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</w:t>
      </w:r>
      <w:r w:rsidRPr="00725C9D">
        <w:rPr>
          <w:rFonts w:ascii="Times New Roman" w:eastAsia="NSimSun" w:hAnsi="Times New Roman" w:cs="Times New Roman"/>
          <w:spacing w:val="28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dati</w:t>
      </w:r>
      <w:r w:rsidRPr="00725C9D">
        <w:rPr>
          <w:rFonts w:ascii="Times New Roman" w:eastAsia="NSimSun" w:hAnsi="Times New Roman" w:cs="Times New Roman"/>
          <w:spacing w:val="28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raccolti</w:t>
      </w:r>
      <w:r w:rsidRPr="00725C9D">
        <w:rPr>
          <w:rFonts w:ascii="Times New Roman" w:eastAsia="NSimSun" w:hAnsi="Times New Roman" w:cs="Times New Roman"/>
          <w:spacing w:val="28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saranno</w:t>
      </w:r>
      <w:r w:rsidRPr="00725C9D">
        <w:rPr>
          <w:rFonts w:ascii="Times New Roman" w:eastAsia="NSimSun" w:hAnsi="Times New Roman" w:cs="Times New Roman"/>
          <w:spacing w:val="28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trattati</w:t>
      </w:r>
      <w:r w:rsidRPr="00725C9D">
        <w:rPr>
          <w:rFonts w:ascii="Times New Roman" w:eastAsia="NSimSun" w:hAnsi="Times New Roman" w:cs="Times New Roman"/>
          <w:spacing w:val="28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dall’Amministrazione</w:t>
      </w:r>
      <w:r w:rsidRPr="00725C9D">
        <w:rPr>
          <w:rFonts w:ascii="Times New Roman" w:eastAsia="NSimSun" w:hAnsi="Times New Roman" w:cs="Times New Roman"/>
          <w:spacing w:val="29"/>
          <w:kern w:val="3"/>
          <w:sz w:val="24"/>
          <w:szCs w:val="24"/>
          <w:lang w:eastAsia="zh-CN"/>
        </w:rPr>
        <w:t xml:space="preserve"> </w:t>
      </w:r>
      <w:r w:rsidR="002B6763" w:rsidRPr="002B6763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metropolitana</w:t>
      </w:r>
      <w:r w:rsidRPr="00725C9D">
        <w:rPr>
          <w:rFonts w:ascii="Times New Roman" w:eastAsia="NSimSun" w:hAnsi="Times New Roman" w:cs="Times New Roman"/>
          <w:spacing w:val="27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nel</w:t>
      </w:r>
      <w:r w:rsidRPr="00725C9D">
        <w:rPr>
          <w:rFonts w:ascii="Times New Roman" w:eastAsia="NSimSun" w:hAnsi="Times New Roman" w:cs="Times New Roman"/>
          <w:spacing w:val="26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rispetto</w:t>
      </w:r>
      <w:r w:rsidRPr="00725C9D">
        <w:rPr>
          <w:rFonts w:ascii="Times New Roman" w:eastAsia="NSimSun" w:hAnsi="Times New Roman" w:cs="Times New Roman"/>
          <w:spacing w:val="-52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della</w:t>
      </w:r>
      <w:r w:rsidRPr="00725C9D">
        <w:rPr>
          <w:rFonts w:ascii="Times New Roman" w:eastAsia="NSimSun" w:hAnsi="Times New Roman" w:cs="Times New Roman"/>
          <w:spacing w:val="-2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normativa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in materia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in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vigore</w:t>
      </w:r>
      <w:r w:rsidRPr="00725C9D">
        <w:rPr>
          <w:rFonts w:ascii="Times New Roman" w:eastAsia="NSimSun" w:hAnsi="Times New Roman" w:cs="Times New Roman"/>
          <w:spacing w:val="-2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e di</w:t>
      </w:r>
      <w:r w:rsidRPr="00725C9D">
        <w:rPr>
          <w:rFonts w:ascii="Times New Roman" w:eastAsia="NSimSun" w:hAnsi="Times New Roman" w:cs="Times New Roman"/>
          <w:spacing w:val="-3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conoscere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</w:t>
      </w:r>
      <w:r w:rsidRPr="00725C9D">
        <w:rPr>
          <w:rFonts w:ascii="Times New Roman" w:eastAsia="NSimSun" w:hAnsi="Times New Roman" w:cs="Times New Roman"/>
          <w:spacing w:val="-2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diritti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in</w:t>
      </w:r>
      <w:r w:rsidRPr="00725C9D">
        <w:rPr>
          <w:rFonts w:ascii="Times New Roman" w:eastAsia="NSimSun" w:hAnsi="Times New Roman" w:cs="Times New Roman"/>
          <w:spacing w:val="-1"/>
          <w:kern w:val="3"/>
          <w:sz w:val="24"/>
          <w:szCs w:val="24"/>
          <w:lang w:eastAsia="zh-CN"/>
        </w:rPr>
        <w:t xml:space="preserve"> 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essa indicati.</w:t>
      </w:r>
    </w:p>
    <w:p w14:paraId="50CBB2D7" w14:textId="77777777" w:rsidR="003B087A" w:rsidRPr="00725C9D" w:rsidRDefault="003B087A" w:rsidP="00725C9D">
      <w:pPr>
        <w:tabs>
          <w:tab w:val="left" w:pos="1252"/>
        </w:tabs>
        <w:suppressAutoHyphens/>
        <w:spacing w:before="113" w:line="276" w:lineRule="auto"/>
        <w:ind w:left="720" w:hanging="363"/>
        <w:jc w:val="both"/>
        <w:textAlignment w:val="baseline"/>
        <w:rPr>
          <w:rFonts w:ascii="Times New Roman" w:eastAsia="NSimSun" w:hAnsi="Times New Roman" w:cs="Times New Roman"/>
          <w:b/>
          <w:bCs/>
          <w:spacing w:val="-53"/>
          <w:kern w:val="3"/>
          <w:sz w:val="24"/>
          <w:szCs w:val="24"/>
          <w:u w:val="single"/>
          <w:lang w:eastAsia="zh-CN"/>
        </w:rPr>
      </w:pPr>
    </w:p>
    <w:p w14:paraId="3198B8E0" w14:textId="0F13C940" w:rsidR="003B087A" w:rsidRPr="00725C9D" w:rsidRDefault="003B087A" w:rsidP="00725C9D">
      <w:pPr>
        <w:tabs>
          <w:tab w:val="left" w:pos="1099"/>
        </w:tabs>
        <w:suppressAutoHyphens/>
        <w:spacing w:line="276" w:lineRule="auto"/>
        <w:ind w:right="164"/>
        <w:jc w:val="both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L</w:t>
      </w:r>
      <w:r w:rsidR="00B34409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a</w:t>
      </w:r>
      <w:r w:rsidRPr="00725C9D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manifestazion</w:t>
      </w:r>
      <w:r w:rsidR="00B34409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e</w:t>
      </w:r>
      <w:bookmarkStart w:id="1" w:name="_GoBack"/>
      <w:bookmarkEnd w:id="1"/>
      <w:r w:rsidRPr="00725C9D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d’interesse dovranno essere corredate, dalla copia del documento di identità, in corso di validità, del sottoscrittore </w:t>
      </w:r>
      <w:bookmarkStart w:id="2" w:name="_Hlk200018123"/>
      <w:r w:rsidRPr="00725C9D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(non necessaria nel caso in cui la domanda venga sottoscritta con firma digitale).</w:t>
      </w:r>
    </w:p>
    <w:bookmarkEnd w:id="2"/>
    <w:p w14:paraId="4AF929E3" w14:textId="77777777" w:rsidR="003B087A" w:rsidRPr="00725C9D" w:rsidRDefault="003B087A" w:rsidP="00725C9D">
      <w:pPr>
        <w:tabs>
          <w:tab w:val="left" w:pos="1099"/>
        </w:tabs>
        <w:suppressAutoHyphens/>
        <w:spacing w:line="276" w:lineRule="auto"/>
        <w:ind w:left="567" w:right="164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53C8D25D" w14:textId="77777777" w:rsidR="003B087A" w:rsidRPr="00725C9D" w:rsidRDefault="003B087A" w:rsidP="00725C9D">
      <w:pPr>
        <w:tabs>
          <w:tab w:val="left" w:pos="1099"/>
        </w:tabs>
        <w:suppressAutoHyphens/>
        <w:spacing w:line="276" w:lineRule="auto"/>
        <w:ind w:left="567" w:right="164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5A3B1F03" w14:textId="4EEF2393" w:rsidR="003B087A" w:rsidRPr="00725C9D" w:rsidRDefault="003B087A" w:rsidP="00725C9D">
      <w:pPr>
        <w:tabs>
          <w:tab w:val="left" w:pos="647"/>
        </w:tabs>
        <w:suppressAutoHyphens/>
        <w:spacing w:line="276" w:lineRule="auto"/>
        <w:ind w:left="115" w:right="164" w:hanging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Data,</w:t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="0096211D"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ab/>
      </w:r>
      <w:r w:rsidRPr="00725C9D"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  <w:t>Firma</w:t>
      </w:r>
    </w:p>
    <w:p w14:paraId="29219F24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09E2F4E2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62D93C8B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42F49469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3BEE59E9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41FC0A59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3FFEF044" w14:textId="77777777" w:rsidR="003B087A" w:rsidRPr="00725C9D" w:rsidRDefault="003B087A" w:rsidP="00725C9D">
      <w:pPr>
        <w:tabs>
          <w:tab w:val="left" w:pos="4102"/>
          <w:tab w:val="left" w:pos="9878"/>
        </w:tabs>
        <w:suppressAutoHyphens/>
        <w:spacing w:before="91" w:line="276" w:lineRule="auto"/>
        <w:ind w:left="115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/>
        </w:rPr>
      </w:pPr>
    </w:p>
    <w:p w14:paraId="0D4C0E58" w14:textId="77777777" w:rsidR="004807A4" w:rsidRPr="00725C9D" w:rsidRDefault="004807A4" w:rsidP="00725C9D">
      <w:pPr>
        <w:pStyle w:val="Corpotesto"/>
        <w:spacing w:before="117" w:line="276" w:lineRule="auto"/>
        <w:rPr>
          <w:rFonts w:ascii="Times New Roman" w:hAnsi="Times New Roman" w:cs="Times New Roman"/>
          <w:sz w:val="24"/>
          <w:szCs w:val="24"/>
        </w:rPr>
      </w:pPr>
    </w:p>
    <w:sectPr w:rsidR="004807A4" w:rsidRPr="00725C9D">
      <w:headerReference w:type="default" r:id="rId9"/>
      <w:type w:val="continuous"/>
      <w:pgSz w:w="11900" w:h="16840"/>
      <w:pgMar w:top="14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4056" w14:textId="77777777" w:rsidR="003F147E" w:rsidRDefault="003F147E" w:rsidP="00453D05">
      <w:r>
        <w:separator/>
      </w:r>
    </w:p>
  </w:endnote>
  <w:endnote w:type="continuationSeparator" w:id="0">
    <w:p w14:paraId="79D897A6" w14:textId="77777777" w:rsidR="003F147E" w:rsidRDefault="003F147E" w:rsidP="0045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C02A" w14:textId="77777777" w:rsidR="003F147E" w:rsidRDefault="003F147E" w:rsidP="00453D05">
      <w:r>
        <w:separator/>
      </w:r>
    </w:p>
  </w:footnote>
  <w:footnote w:type="continuationSeparator" w:id="0">
    <w:p w14:paraId="1417BFB0" w14:textId="77777777" w:rsidR="003F147E" w:rsidRDefault="003F147E" w:rsidP="0045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657E" w14:textId="35B1857F" w:rsidR="00F92BF9" w:rsidRDefault="00F92BF9">
    <w:pPr>
      <w:pStyle w:val="Intestazione"/>
    </w:pPr>
    <w:r>
      <w:t>ALLEGATO_1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C3215"/>
    <w:multiLevelType w:val="multilevel"/>
    <w:tmpl w:val="12A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F3012"/>
    <w:multiLevelType w:val="multilevel"/>
    <w:tmpl w:val="FFFFFFFF"/>
    <w:styleLink w:val="WW8Num3"/>
    <w:lvl w:ilvl="0">
      <w:numFmt w:val="bullet"/>
      <w:lvlText w:val=""/>
      <w:lvlJc w:val="left"/>
      <w:pPr>
        <w:ind w:left="956" w:hanging="360"/>
      </w:pPr>
      <w:rPr>
        <w:rFonts w:ascii="Wingdings" w:hAnsi="Wingdings"/>
        <w:w w:val="1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4A8D42F9"/>
    <w:multiLevelType w:val="hybridMultilevel"/>
    <w:tmpl w:val="273A5080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55846"/>
    <w:multiLevelType w:val="multilevel"/>
    <w:tmpl w:val="8A9E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F4912"/>
    <w:multiLevelType w:val="hybridMultilevel"/>
    <w:tmpl w:val="F40E5402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A4"/>
    <w:rsid w:val="001475D9"/>
    <w:rsid w:val="00182285"/>
    <w:rsid w:val="001C0DA6"/>
    <w:rsid w:val="001E4DD7"/>
    <w:rsid w:val="001F34A7"/>
    <w:rsid w:val="002B6763"/>
    <w:rsid w:val="0037298E"/>
    <w:rsid w:val="00373634"/>
    <w:rsid w:val="00380A38"/>
    <w:rsid w:val="00396EE9"/>
    <w:rsid w:val="003B087A"/>
    <w:rsid w:val="003C5DC1"/>
    <w:rsid w:val="003F147E"/>
    <w:rsid w:val="00453D05"/>
    <w:rsid w:val="004807A4"/>
    <w:rsid w:val="00517B23"/>
    <w:rsid w:val="00560157"/>
    <w:rsid w:val="00663E67"/>
    <w:rsid w:val="006D48A0"/>
    <w:rsid w:val="007051BC"/>
    <w:rsid w:val="00725C9D"/>
    <w:rsid w:val="00727DB8"/>
    <w:rsid w:val="00786166"/>
    <w:rsid w:val="008558CF"/>
    <w:rsid w:val="0096211D"/>
    <w:rsid w:val="009A19F6"/>
    <w:rsid w:val="009F59EB"/>
    <w:rsid w:val="00A073CE"/>
    <w:rsid w:val="00B27EA2"/>
    <w:rsid w:val="00B34409"/>
    <w:rsid w:val="00BF3A7F"/>
    <w:rsid w:val="00C33BC8"/>
    <w:rsid w:val="00C37AD1"/>
    <w:rsid w:val="00CE4BBA"/>
    <w:rsid w:val="00D16AD4"/>
    <w:rsid w:val="00D93F5E"/>
    <w:rsid w:val="00EC7B2C"/>
    <w:rsid w:val="00ED3766"/>
    <w:rsid w:val="00F0573B"/>
    <w:rsid w:val="00F92BF9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DEC"/>
  <w15:docId w15:val="{8F9E8D5C-3F81-498A-9930-921435CC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67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5"/>
    <w:unhideWhenUsed/>
    <w:rsid w:val="00453D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453D05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3D0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0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A3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0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A38"/>
    <w:rPr>
      <w:rFonts w:ascii="Arial MT" w:eastAsia="Arial MT" w:hAnsi="Arial MT" w:cs="Arial MT"/>
      <w:lang w:val="it-IT"/>
    </w:rPr>
  </w:style>
  <w:style w:type="numbering" w:customStyle="1" w:styleId="WW8Num3">
    <w:name w:val="WW8Num3"/>
    <w:rsid w:val="003B087A"/>
    <w:pPr>
      <w:numPr>
        <w:numId w:val="3"/>
      </w:numPr>
    </w:pPr>
  </w:style>
  <w:style w:type="paragraph" w:customStyle="1" w:styleId="Default">
    <w:name w:val="Default"/>
    <w:rsid w:val="00BF3A7F"/>
    <w:pPr>
      <w:widowControl/>
    </w:pPr>
    <w:rPr>
      <w:rFonts w:ascii="Times New Roman" w:eastAsia="SimSu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27D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D87A-1879-4515-B553-942064A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pagamento ex carceri Alto Reno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pagamento ex carceri Alto Reno</dc:title>
  <dc:creator>daniela orsi</dc:creator>
  <cp:lastModifiedBy>Stella Passarini</cp:lastModifiedBy>
  <cp:revision>22</cp:revision>
  <cp:lastPrinted>2025-06-18T11:47:00Z</cp:lastPrinted>
  <dcterms:created xsi:type="dcterms:W3CDTF">2025-04-01T10:42:00Z</dcterms:created>
  <dcterms:modified xsi:type="dcterms:W3CDTF">2025-06-18T11:47:00Z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2024-11-25T00:00:00Z</vt:filetime>
  </property>
  <property fmtid="{D5CDD505-2E9C-101B-9397-08002B2CF9AE}" pid="5" name="Producer">
    <vt:lpwstr>PDFCreator Free 3.5.1</vt:lpwstr>
  </property>
</Properties>
</file>